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689" w:rsidRDefault="00A60689" w:rsidP="00A6068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r>
        <w:rPr>
          <w:rFonts w:ascii="Arial" w:hAnsi="Arial" w:cs="Arial"/>
          <w:color w:val="1C434C"/>
          <w:sz w:val="23"/>
          <w:szCs w:val="23"/>
        </w:rPr>
        <w:t>PLAN DE PAGO: 5,000 RESERVA</w:t>
      </w:r>
      <w:r>
        <w:rPr>
          <w:rFonts w:ascii="Arial" w:hAnsi="Arial" w:cs="Arial"/>
          <w:color w:val="1C434C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Reservation</w:t>
      </w:r>
      <w:proofErr w:type="spellEnd"/>
      <w:r>
        <w:rPr>
          <w:rFonts w:ascii="Arial" w:hAnsi="Arial" w:cs="Arial"/>
          <w:color w:val="1C434C"/>
          <w:sz w:val="23"/>
          <w:szCs w:val="23"/>
        </w:rPr>
        <w:t>)</w:t>
      </w:r>
      <w:r>
        <w:rPr>
          <w:rFonts w:ascii="Arial" w:hAnsi="Arial" w:cs="Arial"/>
          <w:color w:val="1C434C"/>
          <w:sz w:val="23"/>
          <w:szCs w:val="23"/>
        </w:rPr>
        <w:t>, 25% en la FIRMA</w:t>
      </w:r>
      <w:r>
        <w:rPr>
          <w:rFonts w:ascii="Arial" w:hAnsi="Arial" w:cs="Arial"/>
          <w:color w:val="1C434C"/>
          <w:sz w:val="23"/>
          <w:szCs w:val="23"/>
        </w:rPr>
        <w:t xml:space="preserve">(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Signing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the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contract</w:t>
      </w:r>
      <w:proofErr w:type="spellEnd"/>
      <w:r>
        <w:rPr>
          <w:rFonts w:ascii="Arial" w:hAnsi="Arial" w:cs="Arial"/>
          <w:color w:val="1C434C"/>
          <w:sz w:val="23"/>
          <w:szCs w:val="23"/>
        </w:rPr>
        <w:t>)</w:t>
      </w:r>
      <w:r>
        <w:rPr>
          <w:rFonts w:ascii="Arial" w:hAnsi="Arial" w:cs="Arial"/>
          <w:color w:val="1C434C"/>
          <w:sz w:val="23"/>
          <w:szCs w:val="23"/>
        </w:rPr>
        <w:t>, 45% en pagos mensuales</w:t>
      </w:r>
      <w:r>
        <w:rPr>
          <w:rFonts w:ascii="Arial" w:hAnsi="Arial" w:cs="Arial"/>
          <w:color w:val="1C434C"/>
          <w:sz w:val="23"/>
          <w:szCs w:val="23"/>
        </w:rPr>
        <w:t xml:space="preserve">(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monthly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payments</w:t>
      </w:r>
      <w:proofErr w:type="spellEnd"/>
      <w:r>
        <w:rPr>
          <w:rFonts w:ascii="Arial" w:hAnsi="Arial" w:cs="Arial"/>
          <w:color w:val="1C434C"/>
          <w:sz w:val="23"/>
          <w:szCs w:val="23"/>
        </w:rPr>
        <w:t>)</w:t>
      </w:r>
      <w:r>
        <w:rPr>
          <w:rFonts w:ascii="Arial" w:hAnsi="Arial" w:cs="Arial"/>
          <w:color w:val="1C434C"/>
          <w:sz w:val="23"/>
          <w:szCs w:val="23"/>
        </w:rPr>
        <w:t>, 30% en la entrega</w:t>
      </w:r>
      <w:r>
        <w:rPr>
          <w:rFonts w:ascii="Arial" w:hAnsi="Arial" w:cs="Arial"/>
          <w:color w:val="1C434C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upon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delivery</w:t>
      </w:r>
      <w:proofErr w:type="spellEnd"/>
      <w:r>
        <w:rPr>
          <w:rFonts w:ascii="Arial" w:hAnsi="Arial" w:cs="Arial"/>
          <w:color w:val="1C434C"/>
          <w:sz w:val="23"/>
          <w:szCs w:val="23"/>
        </w:rPr>
        <w:t>)</w:t>
      </w:r>
    </w:p>
    <w:p w:rsidR="00A60689" w:rsidRDefault="00A60689" w:rsidP="00A6068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</w:p>
    <w:p w:rsidR="00A60689" w:rsidRDefault="00A60689" w:rsidP="00A6068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</w:pPr>
      <w:r w:rsidRPr="00A60689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Payment Plan Options</w:t>
      </w:r>
    </w:p>
    <w:p w:rsidR="00A60689" w:rsidRPr="00A60689" w:rsidRDefault="00A60689" w:rsidP="00A6068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</w:p>
    <w:p w:rsidR="00A60689" w:rsidRPr="00A60689" w:rsidRDefault="00A60689" w:rsidP="00A6068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A60689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Option 1 — Monthly Construction Plan (Low Initial Payment)</w:t>
      </w:r>
    </w:p>
    <w:p w:rsidR="00A60689" w:rsidRDefault="00A60689" w:rsidP="00A60689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r>
        <w:rPr>
          <w:rFonts w:ascii="Arial" w:hAnsi="Arial" w:cs="Arial"/>
          <w:color w:val="1C434C"/>
          <w:sz w:val="23"/>
          <w:szCs w:val="23"/>
        </w:rPr>
        <w:t xml:space="preserve">USD $5,000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to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reserve</w:t>
      </w:r>
    </w:p>
    <w:p w:rsidR="00A60689" w:rsidRDefault="00A60689" w:rsidP="00A60689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r>
        <w:rPr>
          <w:rFonts w:ascii="Arial" w:hAnsi="Arial" w:cs="Arial"/>
          <w:color w:val="1C434C"/>
          <w:sz w:val="23"/>
          <w:szCs w:val="23"/>
        </w:rPr>
        <w:t xml:space="preserve">10%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upon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contract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signing</w:t>
      </w:r>
      <w:proofErr w:type="spellEnd"/>
    </w:p>
    <w:p w:rsidR="00A60689" w:rsidRPr="00A60689" w:rsidRDefault="00A60689" w:rsidP="00A60689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A60689">
        <w:rPr>
          <w:rFonts w:ascii="Arial" w:hAnsi="Arial" w:cs="Arial"/>
          <w:color w:val="1C434C"/>
          <w:sz w:val="23"/>
          <w:szCs w:val="23"/>
          <w:lang w:val="en-US"/>
        </w:rPr>
        <w:t>60% in monthly payments from signing until construction completion</w:t>
      </w:r>
    </w:p>
    <w:p w:rsidR="00A60689" w:rsidRDefault="00A60689" w:rsidP="00A60689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r>
        <w:rPr>
          <w:rFonts w:ascii="Arial" w:hAnsi="Arial" w:cs="Arial"/>
          <w:color w:val="1C434C"/>
          <w:sz w:val="23"/>
          <w:szCs w:val="23"/>
        </w:rPr>
        <w:t xml:space="preserve">30%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upon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delivery</w:t>
      </w:r>
      <w:proofErr w:type="spellEnd"/>
    </w:p>
    <w:p w:rsidR="00A60689" w:rsidRDefault="00A60689" w:rsidP="00A6068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</w:p>
    <w:p w:rsidR="00A60689" w:rsidRDefault="00A60689" w:rsidP="00A6068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Option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2 — </w:t>
      </w:r>
      <w:proofErr w:type="spellStart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>Balanced</w:t>
      </w:r>
      <w:proofErr w:type="spellEnd"/>
      <w:r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</w:rPr>
        <w:t xml:space="preserve"> Plan</w:t>
      </w:r>
    </w:p>
    <w:p w:rsidR="00A60689" w:rsidRDefault="00A60689" w:rsidP="00A60689">
      <w:pPr>
        <w:pStyle w:val="NormalWeb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r>
        <w:rPr>
          <w:rFonts w:ascii="Arial" w:hAnsi="Arial" w:cs="Arial"/>
          <w:color w:val="1C434C"/>
          <w:sz w:val="23"/>
          <w:szCs w:val="23"/>
        </w:rPr>
        <w:t xml:space="preserve">USD $5,000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to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reserve</w:t>
      </w:r>
    </w:p>
    <w:p w:rsidR="00A60689" w:rsidRDefault="00A60689" w:rsidP="00A60689">
      <w:pPr>
        <w:pStyle w:val="NormalWeb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r>
        <w:rPr>
          <w:rFonts w:ascii="Arial" w:hAnsi="Arial" w:cs="Arial"/>
          <w:color w:val="1C434C"/>
          <w:sz w:val="23"/>
          <w:szCs w:val="23"/>
        </w:rPr>
        <w:t xml:space="preserve">25%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upon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contract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signing</w:t>
      </w:r>
      <w:proofErr w:type="spellEnd"/>
    </w:p>
    <w:p w:rsidR="00A60689" w:rsidRPr="00A60689" w:rsidRDefault="00A60689" w:rsidP="00A60689">
      <w:pPr>
        <w:pStyle w:val="NormalWeb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A60689">
        <w:rPr>
          <w:rFonts w:ascii="Arial" w:hAnsi="Arial" w:cs="Arial"/>
          <w:color w:val="1C434C"/>
          <w:sz w:val="23"/>
          <w:szCs w:val="23"/>
          <w:lang w:val="en-US"/>
        </w:rPr>
        <w:t>35% in monthly payments starting at construction</w:t>
      </w:r>
    </w:p>
    <w:p w:rsidR="00A60689" w:rsidRDefault="00A60689" w:rsidP="00A60689">
      <w:pPr>
        <w:pStyle w:val="NormalWeb"/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r>
        <w:rPr>
          <w:rFonts w:ascii="Arial" w:hAnsi="Arial" w:cs="Arial"/>
          <w:color w:val="1C434C"/>
          <w:sz w:val="23"/>
          <w:szCs w:val="23"/>
        </w:rPr>
        <w:t xml:space="preserve">30%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upon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delivery</w:t>
      </w:r>
      <w:proofErr w:type="spellEnd"/>
    </w:p>
    <w:p w:rsidR="00A60689" w:rsidRDefault="00A60689" w:rsidP="00A6068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</w:p>
    <w:p w:rsidR="00A60689" w:rsidRPr="00A60689" w:rsidRDefault="00A60689" w:rsidP="00A6068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  <w:lang w:val="en-US"/>
        </w:rPr>
      </w:pPr>
      <w:r w:rsidRPr="00A60689">
        <w:rPr>
          <w:rStyle w:val="Textoennegrita"/>
          <w:rFonts w:ascii="Arial" w:hAnsi="Arial" w:cs="Arial"/>
          <w:color w:val="1C434C"/>
          <w:sz w:val="23"/>
          <w:szCs w:val="23"/>
          <w:bdr w:val="single" w:sz="2" w:space="0" w:color="E5E7EB" w:frame="1"/>
          <w:lang w:val="en-US"/>
        </w:rPr>
        <w:t>Option 3 — Early Payment Plan (5%–10% Discount depending on unit)</w:t>
      </w:r>
    </w:p>
    <w:p w:rsidR="00A60689" w:rsidRDefault="00A60689" w:rsidP="00A60689">
      <w:pPr>
        <w:pStyle w:val="NormalWeb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r>
        <w:rPr>
          <w:rFonts w:ascii="Arial" w:hAnsi="Arial" w:cs="Arial"/>
          <w:color w:val="1C434C"/>
          <w:sz w:val="23"/>
          <w:szCs w:val="23"/>
        </w:rPr>
        <w:t xml:space="preserve">USD $5,000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to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reserve</w:t>
      </w:r>
    </w:p>
    <w:p w:rsidR="00A60689" w:rsidRDefault="00A60689" w:rsidP="00A60689">
      <w:pPr>
        <w:pStyle w:val="NormalWeb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r>
        <w:rPr>
          <w:rFonts w:ascii="Arial" w:hAnsi="Arial" w:cs="Arial"/>
          <w:color w:val="1C434C"/>
          <w:sz w:val="23"/>
          <w:szCs w:val="23"/>
        </w:rPr>
        <w:t xml:space="preserve">70%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upon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contract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signing</w:t>
      </w:r>
      <w:proofErr w:type="spellEnd"/>
    </w:p>
    <w:p w:rsidR="00A60689" w:rsidRDefault="00A60689" w:rsidP="00A60689">
      <w:pPr>
        <w:pStyle w:val="NormalWeb"/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r>
        <w:rPr>
          <w:rFonts w:ascii="Arial" w:hAnsi="Arial" w:cs="Arial"/>
          <w:color w:val="1C434C"/>
          <w:sz w:val="23"/>
          <w:szCs w:val="23"/>
        </w:rPr>
        <w:t xml:space="preserve">30%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upon</w:t>
      </w:r>
      <w:proofErr w:type="spellEnd"/>
      <w:r>
        <w:rPr>
          <w:rFonts w:ascii="Arial" w:hAnsi="Arial" w:cs="Arial"/>
          <w:color w:val="1C43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1C434C"/>
          <w:sz w:val="23"/>
          <w:szCs w:val="23"/>
        </w:rPr>
        <w:t>delivery</w:t>
      </w:r>
      <w:proofErr w:type="spellEnd"/>
    </w:p>
    <w:p w:rsidR="00A60689" w:rsidRDefault="00A60689" w:rsidP="00A60689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CDC"/>
        <w:spacing w:before="0" w:beforeAutospacing="0" w:after="0" w:afterAutospacing="0"/>
        <w:rPr>
          <w:rFonts w:ascii="Arial" w:hAnsi="Arial" w:cs="Arial"/>
          <w:color w:val="1C434C"/>
          <w:sz w:val="23"/>
          <w:szCs w:val="23"/>
        </w:rPr>
      </w:pPr>
      <w:r>
        <w:rPr>
          <w:rFonts w:ascii="Arial" w:hAnsi="Arial" w:cs="Arial"/>
          <w:color w:val="1C434C"/>
          <w:sz w:val="23"/>
          <w:szCs w:val="23"/>
        </w:rPr>
        <w:t>Fecha de entrega: Diciembre del 2028</w:t>
      </w:r>
    </w:p>
    <w:p w:rsidR="00DF418D" w:rsidRDefault="00DF418D"/>
    <w:sectPr w:rsidR="00DF418D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1D89" w:rsidRDefault="006D1D89" w:rsidP="00A60689">
      <w:r>
        <w:separator/>
      </w:r>
    </w:p>
  </w:endnote>
  <w:endnote w:type="continuationSeparator" w:id="0">
    <w:p w:rsidR="006D1D89" w:rsidRDefault="006D1D89" w:rsidP="00A6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1D89" w:rsidRDefault="006D1D89" w:rsidP="00A60689">
      <w:r>
        <w:separator/>
      </w:r>
    </w:p>
  </w:footnote>
  <w:footnote w:type="continuationSeparator" w:id="0">
    <w:p w:rsidR="006D1D89" w:rsidRDefault="006D1D89" w:rsidP="00A6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689" w:rsidRDefault="00A60689">
    <w:pPr>
      <w:pStyle w:val="Encabezado"/>
      <w:rPr>
        <w:lang w:val="en-US"/>
      </w:rPr>
    </w:pPr>
    <w:r>
      <w:rPr>
        <w:lang w:val="en-US"/>
      </w:rPr>
      <w:t>MINA AT CAP CANA</w:t>
    </w:r>
  </w:p>
  <w:p w:rsidR="00A60689" w:rsidRDefault="00A60689">
    <w:pPr>
      <w:pStyle w:val="Encabezado"/>
      <w:rPr>
        <w:lang w:val="en-US"/>
      </w:rPr>
    </w:pPr>
  </w:p>
  <w:p w:rsidR="00A60689" w:rsidRPr="00A60689" w:rsidRDefault="00A6068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42C06"/>
    <w:multiLevelType w:val="multilevel"/>
    <w:tmpl w:val="1682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DD4FE6"/>
    <w:multiLevelType w:val="multilevel"/>
    <w:tmpl w:val="C064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42AD9"/>
    <w:multiLevelType w:val="multilevel"/>
    <w:tmpl w:val="23BC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07650">
    <w:abstractNumId w:val="1"/>
  </w:num>
  <w:num w:numId="2" w16cid:durableId="1560286845">
    <w:abstractNumId w:val="0"/>
  </w:num>
  <w:num w:numId="3" w16cid:durableId="1343236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89"/>
    <w:rsid w:val="00317D6E"/>
    <w:rsid w:val="006D1D89"/>
    <w:rsid w:val="00A60689"/>
    <w:rsid w:val="00D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D2396"/>
  <w15:chartTrackingRefBased/>
  <w15:docId w15:val="{132B724A-36B6-4E4A-A84F-899E5EFF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6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A6068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606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0689"/>
  </w:style>
  <w:style w:type="paragraph" w:styleId="Piedepgina">
    <w:name w:val="footer"/>
    <w:basedOn w:val="Normal"/>
    <w:link w:val="PiedepginaCar"/>
    <w:uiPriority w:val="99"/>
    <w:unhideWhenUsed/>
    <w:rsid w:val="00A606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2026-06-08T17:50:00Z</dcterms:created>
  <dcterms:modified xsi:type="dcterms:W3CDTF">2026-06-08T17:52:00Z</dcterms:modified>
</cp:coreProperties>
</file>